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5D05" w14:textId="77777777" w:rsidR="00857A97" w:rsidRPr="00A47632" w:rsidRDefault="00857A97" w:rsidP="00857A97">
      <w:pPr>
        <w:spacing w:after="0"/>
        <w:rPr>
          <w:b/>
          <w:bCs/>
          <w:sz w:val="28"/>
          <w:szCs w:val="28"/>
          <w:lang w:val="en-US"/>
        </w:rPr>
      </w:pPr>
      <w:r w:rsidRPr="00A47632">
        <w:rPr>
          <w:b/>
          <w:bCs/>
          <w:sz w:val="28"/>
          <w:szCs w:val="28"/>
          <w:lang w:val="en-US"/>
        </w:rPr>
        <w:t>1-4 Master PowerPoint or equivalent</w:t>
      </w:r>
    </w:p>
    <w:p w14:paraId="63EC67E6" w14:textId="77777777" w:rsidR="00857A97" w:rsidRPr="00B25D1A" w:rsidRDefault="00857A97" w:rsidP="00857A97">
      <w:pPr>
        <w:spacing w:after="0"/>
        <w:rPr>
          <w:sz w:val="28"/>
          <w:szCs w:val="28"/>
          <w:lang w:val="en-US"/>
        </w:rPr>
      </w:pPr>
    </w:p>
    <w:p w14:paraId="7F5ACFA6" w14:textId="29AB2398" w:rsidR="00857A97" w:rsidRPr="00B25D1A" w:rsidRDefault="00A47632" w:rsidP="00857A97">
      <w:pPr>
        <w:spacing w:after="0"/>
        <w:rPr>
          <w:sz w:val="24"/>
          <w:szCs w:val="24"/>
          <w:lang w:val="en-US"/>
        </w:rPr>
      </w:pPr>
      <w:r w:rsidRPr="00A47632">
        <w:rPr>
          <w:b/>
          <w:bCs/>
          <w:sz w:val="24"/>
          <w:szCs w:val="24"/>
          <w:u w:val="single"/>
          <w:lang w:val="en-US"/>
        </w:rPr>
        <w:t>RESOURCES</w:t>
      </w:r>
      <w:r w:rsidR="00857A97" w:rsidRPr="00B25D1A">
        <w:rPr>
          <w:sz w:val="24"/>
          <w:szCs w:val="24"/>
          <w:lang w:val="en-US"/>
        </w:rPr>
        <w:t>:</w:t>
      </w:r>
    </w:p>
    <w:p w14:paraId="59DCFF20" w14:textId="00E0E6F7" w:rsidR="00857A97" w:rsidRPr="00B25D1A" w:rsidRDefault="00857A97" w:rsidP="00857A97">
      <w:pPr>
        <w:pStyle w:val="ListParagraph"/>
        <w:numPr>
          <w:ilvl w:val="0"/>
          <w:numId w:val="3"/>
        </w:numPr>
        <w:spacing w:after="0"/>
        <w:rPr>
          <w:rFonts w:cstheme="minorHAnsi"/>
          <w:sz w:val="24"/>
          <w:szCs w:val="24"/>
        </w:rPr>
      </w:pPr>
      <w:r w:rsidRPr="00B25D1A">
        <w:rPr>
          <w:rFonts w:cstheme="minorHAnsi"/>
          <w:sz w:val="24"/>
          <w:szCs w:val="24"/>
        </w:rPr>
        <w:t>aos.org Judges Forum webinar: “Making Better Presentations</w:t>
      </w:r>
      <w:r w:rsidR="00A47632">
        <w:rPr>
          <w:rFonts w:cstheme="minorHAnsi"/>
          <w:sz w:val="24"/>
          <w:szCs w:val="24"/>
        </w:rPr>
        <w:t>.</w:t>
      </w:r>
      <w:r w:rsidRPr="00B25D1A">
        <w:rPr>
          <w:rFonts w:cstheme="minorHAnsi"/>
          <w:sz w:val="24"/>
          <w:szCs w:val="24"/>
        </w:rPr>
        <w:t>” Allen-Ikeson. 2-2021</w:t>
      </w:r>
    </w:p>
    <w:p w14:paraId="0E345727" w14:textId="4F093519" w:rsidR="00857A97" w:rsidRPr="00B25D1A" w:rsidRDefault="00857A97" w:rsidP="00857A97">
      <w:pPr>
        <w:pStyle w:val="ListParagraph"/>
        <w:numPr>
          <w:ilvl w:val="0"/>
          <w:numId w:val="3"/>
        </w:numPr>
        <w:spacing w:after="0"/>
        <w:rPr>
          <w:rFonts w:cstheme="minorHAnsi"/>
          <w:sz w:val="24"/>
          <w:szCs w:val="24"/>
        </w:rPr>
      </w:pPr>
      <w:r w:rsidRPr="00B25D1A">
        <w:rPr>
          <w:rFonts w:cstheme="minorHAnsi"/>
          <w:sz w:val="24"/>
          <w:szCs w:val="24"/>
        </w:rPr>
        <w:t>“Judges Corner: A project on a Genus, Species or Important Hybrid</w:t>
      </w:r>
      <w:r w:rsidR="00A47632">
        <w:rPr>
          <w:rFonts w:cstheme="minorHAnsi"/>
          <w:sz w:val="24"/>
          <w:szCs w:val="24"/>
        </w:rPr>
        <w:t>.</w:t>
      </w:r>
      <w:r w:rsidRPr="00B25D1A">
        <w:rPr>
          <w:rFonts w:cstheme="minorHAnsi"/>
          <w:sz w:val="24"/>
          <w:szCs w:val="24"/>
        </w:rPr>
        <w:t xml:space="preserve">” Allen-Ikeson. </w:t>
      </w:r>
      <w:r w:rsidRPr="00B25D1A">
        <w:rPr>
          <w:rFonts w:cstheme="minorHAnsi"/>
          <w:i/>
          <w:sz w:val="24"/>
          <w:szCs w:val="24"/>
        </w:rPr>
        <w:t>Orchids</w:t>
      </w:r>
      <w:r w:rsidRPr="00B25D1A">
        <w:rPr>
          <w:rFonts w:cstheme="minorHAnsi"/>
          <w:sz w:val="24"/>
          <w:szCs w:val="24"/>
        </w:rPr>
        <w:t xml:space="preserve">. </w:t>
      </w:r>
      <w:r w:rsidRPr="00B25D1A">
        <w:rPr>
          <w:rFonts w:cstheme="minorHAnsi"/>
          <w:iCs/>
          <w:sz w:val="24"/>
          <w:szCs w:val="24"/>
        </w:rPr>
        <w:t>J</w:t>
      </w:r>
      <w:r w:rsidRPr="00B25D1A">
        <w:rPr>
          <w:rFonts w:cstheme="minorHAnsi"/>
          <w:sz w:val="24"/>
          <w:szCs w:val="24"/>
        </w:rPr>
        <w:t>anuary 2019</w:t>
      </w:r>
    </w:p>
    <w:p w14:paraId="0900358F" w14:textId="44C9B4B0" w:rsidR="00857A97" w:rsidRPr="00B25D1A" w:rsidRDefault="00857A97" w:rsidP="00857A97">
      <w:pPr>
        <w:pStyle w:val="ListParagraph"/>
        <w:numPr>
          <w:ilvl w:val="0"/>
          <w:numId w:val="3"/>
        </w:numPr>
        <w:spacing w:after="0"/>
        <w:rPr>
          <w:rFonts w:cstheme="minorHAnsi"/>
          <w:sz w:val="24"/>
          <w:szCs w:val="24"/>
        </w:rPr>
      </w:pPr>
      <w:r w:rsidRPr="00B25D1A">
        <w:rPr>
          <w:rFonts w:cstheme="minorHAnsi"/>
          <w:sz w:val="24"/>
          <w:szCs w:val="24"/>
        </w:rPr>
        <w:t>“Judges Corner: Organizing a Judging Project</w:t>
      </w:r>
      <w:r w:rsidR="00A47632">
        <w:rPr>
          <w:rFonts w:cstheme="minorHAnsi"/>
          <w:sz w:val="24"/>
          <w:szCs w:val="24"/>
        </w:rPr>
        <w:t>.</w:t>
      </w:r>
      <w:r w:rsidRPr="00B25D1A">
        <w:rPr>
          <w:rFonts w:cstheme="minorHAnsi"/>
          <w:sz w:val="24"/>
          <w:szCs w:val="24"/>
        </w:rPr>
        <w:t xml:space="preserve">” Allen-Ikeson. </w:t>
      </w:r>
      <w:r w:rsidRPr="00B25D1A">
        <w:rPr>
          <w:rFonts w:cstheme="minorHAnsi"/>
          <w:i/>
          <w:sz w:val="24"/>
          <w:szCs w:val="24"/>
        </w:rPr>
        <w:t xml:space="preserve">Orchids. </w:t>
      </w:r>
      <w:r w:rsidRPr="00B25D1A">
        <w:rPr>
          <w:rFonts w:cstheme="minorHAnsi"/>
          <w:sz w:val="24"/>
          <w:szCs w:val="24"/>
        </w:rPr>
        <w:t>February, 2019</w:t>
      </w:r>
    </w:p>
    <w:p w14:paraId="68135FE0" w14:textId="77777777" w:rsidR="00857A97" w:rsidRPr="00B25D1A" w:rsidRDefault="00857A97" w:rsidP="00857A97">
      <w:pPr>
        <w:spacing w:after="0"/>
        <w:rPr>
          <w:rFonts w:cstheme="minorHAnsi"/>
          <w:sz w:val="24"/>
          <w:szCs w:val="24"/>
        </w:rPr>
      </w:pPr>
    </w:p>
    <w:p w14:paraId="4A5205AB" w14:textId="0B5130CC" w:rsidR="00857A97" w:rsidRDefault="00A47632" w:rsidP="00857A97">
      <w:pPr>
        <w:spacing w:after="0"/>
        <w:rPr>
          <w:rFonts w:cstheme="minorHAnsi"/>
          <w:sz w:val="24"/>
          <w:szCs w:val="24"/>
        </w:rPr>
      </w:pPr>
      <w:r w:rsidRPr="00A47632">
        <w:rPr>
          <w:rFonts w:cstheme="minorHAnsi"/>
          <w:b/>
          <w:bCs/>
          <w:sz w:val="24"/>
          <w:szCs w:val="24"/>
          <w:u w:val="single"/>
        </w:rPr>
        <w:t>RESEARCH QUESTIONS</w:t>
      </w:r>
      <w:r w:rsidR="00857A97" w:rsidRPr="00B25D1A">
        <w:rPr>
          <w:rFonts w:cstheme="minorHAnsi"/>
          <w:sz w:val="24"/>
          <w:szCs w:val="24"/>
        </w:rPr>
        <w:t>:</w:t>
      </w:r>
    </w:p>
    <w:p w14:paraId="3F4EF9BF" w14:textId="1F90C535" w:rsidR="00B25D1A" w:rsidRPr="00C03F18" w:rsidRDefault="00B25D1A" w:rsidP="00A111BF">
      <w:pPr>
        <w:pStyle w:val="ListParagraph"/>
        <w:numPr>
          <w:ilvl w:val="0"/>
          <w:numId w:val="5"/>
        </w:numPr>
        <w:rPr>
          <w:sz w:val="24"/>
          <w:szCs w:val="24"/>
        </w:rPr>
      </w:pPr>
      <w:r w:rsidRPr="00C03F18">
        <w:rPr>
          <w:sz w:val="24"/>
          <w:szCs w:val="24"/>
        </w:rPr>
        <w:t>What is the minimum type size that can be read on a projected screen? What difference does normal type and bold type make in readability?</w:t>
      </w:r>
    </w:p>
    <w:p w14:paraId="285E0A1F" w14:textId="21489F74" w:rsidR="00B25D1A" w:rsidRPr="00C03F18" w:rsidRDefault="00B25D1A" w:rsidP="00A111BF">
      <w:pPr>
        <w:pStyle w:val="ListParagraph"/>
        <w:numPr>
          <w:ilvl w:val="0"/>
          <w:numId w:val="5"/>
        </w:numPr>
        <w:rPr>
          <w:sz w:val="24"/>
          <w:szCs w:val="24"/>
        </w:rPr>
      </w:pPr>
      <w:r w:rsidRPr="00C03F18">
        <w:rPr>
          <w:sz w:val="24"/>
          <w:szCs w:val="24"/>
        </w:rPr>
        <w:t>Why should your PowerPoint not look like an essay chopped up and pasted on a succession of slides?</w:t>
      </w:r>
      <w:r w:rsidR="00770815" w:rsidRPr="00C03F18">
        <w:rPr>
          <w:sz w:val="24"/>
          <w:szCs w:val="24"/>
        </w:rPr>
        <w:t xml:space="preserve"> Note that the sequence may need to be different between both formats to make sense. </w:t>
      </w:r>
    </w:p>
    <w:p w14:paraId="15FFA198" w14:textId="1EED57E2" w:rsidR="00B25D1A" w:rsidRPr="00C03F18" w:rsidRDefault="00B25D1A" w:rsidP="00A111BF">
      <w:pPr>
        <w:pStyle w:val="ListParagraph"/>
        <w:numPr>
          <w:ilvl w:val="0"/>
          <w:numId w:val="5"/>
        </w:numPr>
        <w:rPr>
          <w:sz w:val="24"/>
          <w:szCs w:val="24"/>
        </w:rPr>
      </w:pPr>
      <w:r w:rsidRPr="00C03F18">
        <w:rPr>
          <w:sz w:val="24"/>
          <w:szCs w:val="24"/>
        </w:rPr>
        <w:t>Why is it important to put the genus, species or hybrid and cultivar names on slides with photos? Why is it important to include the photographer’s name?</w:t>
      </w:r>
    </w:p>
    <w:p w14:paraId="102E1880" w14:textId="3318A39D" w:rsidR="0084401F" w:rsidRPr="00C03F18" w:rsidRDefault="0084401F" w:rsidP="00A111BF">
      <w:pPr>
        <w:pStyle w:val="ListParagraph"/>
        <w:numPr>
          <w:ilvl w:val="0"/>
          <w:numId w:val="5"/>
        </w:numPr>
        <w:rPr>
          <w:sz w:val="24"/>
          <w:szCs w:val="24"/>
        </w:rPr>
      </w:pPr>
      <w:r w:rsidRPr="00C03F18">
        <w:rPr>
          <w:sz w:val="24"/>
          <w:szCs w:val="24"/>
        </w:rPr>
        <w:t>What is the proper use of Italics in botanical names?</w:t>
      </w:r>
    </w:p>
    <w:p w14:paraId="47B03D2C" w14:textId="77777777" w:rsidR="00857A97" w:rsidRPr="00C03F18" w:rsidRDefault="00857A97" w:rsidP="00A111BF">
      <w:pPr>
        <w:pStyle w:val="ListParagraph"/>
        <w:numPr>
          <w:ilvl w:val="0"/>
          <w:numId w:val="5"/>
        </w:numPr>
        <w:rPr>
          <w:sz w:val="24"/>
          <w:szCs w:val="24"/>
        </w:rPr>
      </w:pPr>
      <w:r w:rsidRPr="00C03F18">
        <w:rPr>
          <w:sz w:val="24"/>
          <w:szCs w:val="24"/>
        </w:rPr>
        <w:t xml:space="preserve">Prepare and present a PowerPoint presentation to your judging center with consultation with your center Education Coordinator, who will help you determine the length and topic. </w:t>
      </w:r>
    </w:p>
    <w:p w14:paraId="0FC9B25D" w14:textId="67BDA193" w:rsidR="000B62C2" w:rsidRPr="00C03F18" w:rsidRDefault="000B62C2" w:rsidP="00983D29">
      <w:pPr>
        <w:pStyle w:val="ListParagraph"/>
        <w:numPr>
          <w:ilvl w:val="0"/>
          <w:numId w:val="4"/>
        </w:numPr>
        <w:spacing w:after="0" w:line="240" w:lineRule="auto"/>
        <w:contextualSpacing w:val="0"/>
        <w:rPr>
          <w:sz w:val="24"/>
          <w:szCs w:val="24"/>
          <w:lang w:val="en-US"/>
        </w:rPr>
      </w:pPr>
      <w:r w:rsidRPr="00C03F18">
        <w:rPr>
          <w:sz w:val="24"/>
          <w:szCs w:val="24"/>
          <w:lang w:val="en-US"/>
        </w:rPr>
        <w:t xml:space="preserve">Place a photo using the offline version of </w:t>
      </w:r>
      <w:r w:rsidRPr="00C03F18">
        <w:rPr>
          <w:i/>
          <w:iCs/>
          <w:sz w:val="24"/>
          <w:szCs w:val="24"/>
          <w:lang w:val="en-US"/>
        </w:rPr>
        <w:t>OrchidPro</w:t>
      </w:r>
      <w:r w:rsidRPr="00C03F18">
        <w:rPr>
          <w:sz w:val="24"/>
          <w:szCs w:val="24"/>
          <w:lang w:val="en-US"/>
        </w:rPr>
        <w:t xml:space="preserve">—use the Snip and Sketch Tool on a PC to snip by clicking on New in the Tool and then dragging a box around the photo. Then in PowerPoint, click on the slide where you want the photo to go and either click Paste on the menu at the top or use Control v on a PC.  </w:t>
      </w:r>
    </w:p>
    <w:p w14:paraId="4F27A8D6" w14:textId="5D6E3F05" w:rsidR="00857A97" w:rsidRPr="00C03F18" w:rsidRDefault="00145B14" w:rsidP="00983D29">
      <w:pPr>
        <w:pStyle w:val="ListParagraph"/>
        <w:numPr>
          <w:ilvl w:val="0"/>
          <w:numId w:val="4"/>
        </w:numPr>
        <w:spacing w:after="0" w:line="240" w:lineRule="auto"/>
        <w:contextualSpacing w:val="0"/>
        <w:rPr>
          <w:sz w:val="24"/>
          <w:szCs w:val="24"/>
          <w:lang w:val="en-US"/>
        </w:rPr>
      </w:pPr>
      <w:r w:rsidRPr="00C03F18">
        <w:rPr>
          <w:sz w:val="24"/>
          <w:szCs w:val="24"/>
          <w:lang w:val="en-US"/>
        </w:rPr>
        <w:t xml:space="preserve">Place a photo using the online version of </w:t>
      </w:r>
      <w:r w:rsidRPr="00C03F18">
        <w:rPr>
          <w:i/>
          <w:iCs/>
          <w:sz w:val="24"/>
          <w:szCs w:val="24"/>
          <w:lang w:val="en-US"/>
        </w:rPr>
        <w:t>OrchidPro</w:t>
      </w:r>
      <w:r w:rsidRPr="00C03F18">
        <w:rPr>
          <w:sz w:val="24"/>
          <w:szCs w:val="24"/>
          <w:lang w:val="en-US"/>
        </w:rPr>
        <w:t xml:space="preserve"> – Click on the photo and then right click and copy it (or use Control c). Then in PowerPoint, click on the slide where you want the photo to go and </w:t>
      </w:r>
      <w:r w:rsidR="00B25D1A" w:rsidRPr="00C03F18">
        <w:rPr>
          <w:sz w:val="24"/>
          <w:szCs w:val="24"/>
          <w:lang w:val="en-US"/>
        </w:rPr>
        <w:t xml:space="preserve">either click Paste on the menu at the top or use Control v on a PC. </w:t>
      </w:r>
      <w:r w:rsidR="000B62C2" w:rsidRPr="00C03F18">
        <w:rPr>
          <w:sz w:val="24"/>
          <w:szCs w:val="24"/>
          <w:lang w:val="en-US"/>
        </w:rPr>
        <w:t xml:space="preserve"> </w:t>
      </w:r>
    </w:p>
    <w:p w14:paraId="2764DBD1" w14:textId="0025DA99" w:rsidR="00B25D1A" w:rsidRPr="00C03F18" w:rsidRDefault="00B25D1A" w:rsidP="00983D29">
      <w:pPr>
        <w:pStyle w:val="ListParagraph"/>
        <w:numPr>
          <w:ilvl w:val="0"/>
          <w:numId w:val="4"/>
        </w:numPr>
        <w:spacing w:after="0" w:line="240" w:lineRule="auto"/>
        <w:contextualSpacing w:val="0"/>
        <w:rPr>
          <w:sz w:val="24"/>
          <w:szCs w:val="24"/>
          <w:lang w:val="en-US"/>
        </w:rPr>
      </w:pPr>
      <w:r w:rsidRPr="00C03F18">
        <w:rPr>
          <w:sz w:val="24"/>
          <w:szCs w:val="24"/>
          <w:lang w:val="en-US"/>
        </w:rPr>
        <w:t xml:space="preserve">Place a botanical drawing that you have used the </w:t>
      </w:r>
      <w:r w:rsidR="00F0038A" w:rsidRPr="00C03F18">
        <w:rPr>
          <w:sz w:val="24"/>
          <w:szCs w:val="24"/>
          <w:lang w:val="en-US"/>
        </w:rPr>
        <w:t xml:space="preserve">Window’s </w:t>
      </w:r>
      <w:r w:rsidRPr="00C03F18">
        <w:rPr>
          <w:sz w:val="24"/>
          <w:szCs w:val="24"/>
          <w:lang w:val="en-US"/>
        </w:rPr>
        <w:t>Snip</w:t>
      </w:r>
      <w:r w:rsidR="00770815" w:rsidRPr="00C03F18">
        <w:rPr>
          <w:sz w:val="24"/>
          <w:szCs w:val="24"/>
          <w:lang w:val="en-US"/>
        </w:rPr>
        <w:t xml:space="preserve"> and Sketch</w:t>
      </w:r>
      <w:r w:rsidRPr="00C03F18">
        <w:rPr>
          <w:sz w:val="24"/>
          <w:szCs w:val="24"/>
          <w:lang w:val="en-US"/>
        </w:rPr>
        <w:t xml:space="preserve"> tool to grab an image from the internet; do the same thing with a drawing from an article in the aos.org </w:t>
      </w:r>
      <w:r w:rsidRPr="00C03F18">
        <w:rPr>
          <w:i/>
          <w:iCs/>
          <w:sz w:val="24"/>
          <w:szCs w:val="24"/>
          <w:lang w:val="en-US"/>
        </w:rPr>
        <w:t>Orchids</w:t>
      </w:r>
      <w:r w:rsidRPr="00C03F18">
        <w:rPr>
          <w:sz w:val="24"/>
          <w:szCs w:val="24"/>
          <w:lang w:val="en-US"/>
        </w:rPr>
        <w:t xml:space="preserve"> Archives</w:t>
      </w:r>
    </w:p>
    <w:sectPr w:rsidR="00B25D1A" w:rsidRPr="00C03F18" w:rsidSect="002A47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179"/>
    <w:multiLevelType w:val="hybridMultilevel"/>
    <w:tmpl w:val="E9F84F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F10F3"/>
    <w:multiLevelType w:val="hybridMultilevel"/>
    <w:tmpl w:val="FED4A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AF36BC"/>
    <w:multiLevelType w:val="hybridMultilevel"/>
    <w:tmpl w:val="590C729C"/>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8C5D0B"/>
    <w:multiLevelType w:val="hybridMultilevel"/>
    <w:tmpl w:val="6F8A5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2E666B"/>
    <w:multiLevelType w:val="hybridMultilevel"/>
    <w:tmpl w:val="B434D33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11907446">
    <w:abstractNumId w:val="1"/>
  </w:num>
  <w:num w:numId="2" w16cid:durableId="1852720414">
    <w:abstractNumId w:val="4"/>
  </w:num>
  <w:num w:numId="3" w16cid:durableId="2069646138">
    <w:abstractNumId w:val="2"/>
  </w:num>
  <w:num w:numId="4" w16cid:durableId="2078698194">
    <w:abstractNumId w:val="3"/>
  </w:num>
  <w:num w:numId="5" w16cid:durableId="181521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97"/>
    <w:rsid w:val="000B62C2"/>
    <w:rsid w:val="000C0DD8"/>
    <w:rsid w:val="00145B14"/>
    <w:rsid w:val="002A4770"/>
    <w:rsid w:val="00770815"/>
    <w:rsid w:val="0084401F"/>
    <w:rsid w:val="00857A97"/>
    <w:rsid w:val="008937C8"/>
    <w:rsid w:val="009604CB"/>
    <w:rsid w:val="00983D29"/>
    <w:rsid w:val="00A111BF"/>
    <w:rsid w:val="00A47632"/>
    <w:rsid w:val="00B25D1A"/>
    <w:rsid w:val="00B67021"/>
    <w:rsid w:val="00C01EEA"/>
    <w:rsid w:val="00C03F18"/>
    <w:rsid w:val="00C35BF6"/>
    <w:rsid w:val="00C910E0"/>
    <w:rsid w:val="00EB27D0"/>
    <w:rsid w:val="00F00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EBF7"/>
  <w15:chartTrackingRefBased/>
  <w15:docId w15:val="{FDE518CD-50B7-438C-B934-5E38EC1B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97"/>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2</cp:revision>
  <cp:lastPrinted>2024-01-27T16:17:00Z</cp:lastPrinted>
  <dcterms:created xsi:type="dcterms:W3CDTF">2024-01-27T21:53:00Z</dcterms:created>
  <dcterms:modified xsi:type="dcterms:W3CDTF">2024-01-27T21:53:00Z</dcterms:modified>
</cp:coreProperties>
</file>